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2D" w:rsidRDefault="00946EAF" w:rsidP="00431E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31EAF">
        <w:rPr>
          <w:rFonts w:ascii="Times New Roman" w:hAnsi="Times New Roman"/>
          <w:sz w:val="24"/>
          <w:szCs w:val="24"/>
        </w:rPr>
        <w:t xml:space="preserve">      </w:t>
      </w:r>
    </w:p>
    <w:p w:rsidR="00034C42" w:rsidRPr="00BD6922" w:rsidRDefault="00B5557C" w:rsidP="00431EAF">
      <w:pPr>
        <w:spacing w:after="0" w:line="240" w:lineRule="auto"/>
        <w:rPr>
          <w:rFonts w:ascii="Times New Roman" w:hAnsi="Times New Roman"/>
          <w:b/>
          <w:color w:val="92D05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158C3">
        <w:rPr>
          <w:rFonts w:ascii="Times New Roman" w:hAnsi="Times New Roman"/>
          <w:sz w:val="24"/>
          <w:szCs w:val="24"/>
        </w:rPr>
        <w:t xml:space="preserve">  </w:t>
      </w:r>
      <w:r w:rsidR="0012462D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DA3737" w:rsidRPr="00BD6922" w:rsidRDefault="00DA3737" w:rsidP="00431EAF">
      <w:pPr>
        <w:pStyle w:val="a4"/>
        <w:shd w:val="clear" w:color="auto" w:fill="FFFFFF"/>
        <w:spacing w:before="0" w:beforeAutospacing="0" w:after="0" w:afterAutospacing="0"/>
        <w:rPr>
          <w:color w:val="92D050"/>
        </w:rPr>
      </w:pPr>
      <w:r w:rsidRPr="00BD6922">
        <w:rPr>
          <w:color w:val="92D050"/>
        </w:rPr>
        <w:t> </w:t>
      </w:r>
    </w:p>
    <w:p w:rsidR="00DA3737" w:rsidRPr="00162416" w:rsidRDefault="00431EAF" w:rsidP="00431E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3377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154.5pt">
            <v:imagedata r:id="rId6" o:title=""/>
          </v:shape>
        </w:pict>
      </w:r>
      <w:r w:rsidR="00F8120A">
        <w:t xml:space="preserve">        </w:t>
      </w:r>
      <w:proofErr w:type="spellStart"/>
      <w:r w:rsidR="00F8120A">
        <w:rPr>
          <w:rFonts w:ascii="Times New Roman" w:hAnsi="Times New Roman"/>
          <w:b/>
          <w:bCs/>
          <w:color w:val="FF0000"/>
          <w:sz w:val="32"/>
          <w:szCs w:val="32"/>
        </w:rPr>
        <w:t>Трихиниллез</w:t>
      </w:r>
      <w:proofErr w:type="spellEnd"/>
      <w:r w:rsidR="00F8120A">
        <w:rPr>
          <w:rFonts w:ascii="Times New Roman" w:hAnsi="Times New Roman"/>
          <w:b/>
          <w:bCs/>
          <w:color w:val="FF0000"/>
          <w:sz w:val="32"/>
          <w:szCs w:val="32"/>
        </w:rPr>
        <w:t xml:space="preserve"> - населению на заметку.</w:t>
      </w:r>
    </w:p>
    <w:p w:rsidR="00DA3737" w:rsidRPr="00162416" w:rsidRDefault="00DA3737" w:rsidP="00431E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162416">
        <w:rPr>
          <w:rFonts w:ascii="Times New Roman" w:hAnsi="Times New Roman"/>
          <w:color w:val="333333"/>
          <w:sz w:val="24"/>
          <w:szCs w:val="24"/>
        </w:rPr>
        <w:t>Трихинеллез – это паразитарная болезнь человека и животных, вызываемая трихинеллами – мелкими невидимыми невооруженным глазом личинками.</w:t>
      </w:r>
    </w:p>
    <w:p w:rsidR="00DA3737" w:rsidRPr="00162416" w:rsidRDefault="00DA3737" w:rsidP="00431E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162416">
        <w:rPr>
          <w:rFonts w:ascii="Times New Roman" w:hAnsi="Times New Roman"/>
          <w:color w:val="333333"/>
          <w:sz w:val="24"/>
          <w:szCs w:val="24"/>
        </w:rPr>
        <w:t>Сезон подъема заболеваемости трихинеллезом приходится на период с октября по апрель, что связано с началом массового убоя свиней в сельской местности.</w:t>
      </w:r>
    </w:p>
    <w:p w:rsidR="00DA3737" w:rsidRPr="001158C3" w:rsidRDefault="00DA3737" w:rsidP="00431E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1158C3">
        <w:rPr>
          <w:rFonts w:ascii="Times New Roman" w:hAnsi="Times New Roman"/>
          <w:b/>
          <w:bCs/>
          <w:color w:val="C0504D" w:themeColor="accent2"/>
          <w:sz w:val="24"/>
          <w:szCs w:val="24"/>
        </w:rPr>
        <w:t>Какая эпидемиологическая ситуация по заболеваемости трихинеллезом</w:t>
      </w:r>
      <w:r w:rsidR="001158C3" w:rsidRPr="001158C3">
        <w:rPr>
          <w:rFonts w:ascii="Times New Roman" w:hAnsi="Times New Roman"/>
          <w:b/>
          <w:bCs/>
          <w:color w:val="C0504D" w:themeColor="accent2"/>
          <w:sz w:val="24"/>
          <w:szCs w:val="24"/>
        </w:rPr>
        <w:t xml:space="preserve"> в районе</w:t>
      </w:r>
      <w:r w:rsidRPr="001158C3">
        <w:rPr>
          <w:rFonts w:ascii="Times New Roman" w:hAnsi="Times New Roman"/>
          <w:b/>
          <w:bCs/>
          <w:color w:val="C0504D" w:themeColor="accent2"/>
          <w:sz w:val="24"/>
          <w:szCs w:val="24"/>
        </w:rPr>
        <w:t>?</w:t>
      </w:r>
    </w:p>
    <w:p w:rsidR="00431EAF" w:rsidRPr="00431EAF" w:rsidRDefault="001158C3" w:rsidP="00431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   </w:t>
      </w:r>
      <w:r w:rsidR="00DF4912" w:rsidRPr="00162416">
        <w:rPr>
          <w:rFonts w:ascii="Times New Roman" w:hAnsi="Times New Roman"/>
          <w:color w:val="111111"/>
          <w:sz w:val="24"/>
          <w:szCs w:val="24"/>
        </w:rPr>
        <w:t>Эпидемиологическая ситуация в Гродненск</w:t>
      </w:r>
      <w:r>
        <w:rPr>
          <w:rFonts w:ascii="Times New Roman" w:hAnsi="Times New Roman"/>
          <w:color w:val="111111"/>
          <w:sz w:val="24"/>
          <w:szCs w:val="24"/>
        </w:rPr>
        <w:t>о</w:t>
      </w:r>
      <w:r w:rsidR="00EC255E">
        <w:rPr>
          <w:rFonts w:ascii="Times New Roman" w:hAnsi="Times New Roman"/>
          <w:color w:val="111111"/>
          <w:sz w:val="24"/>
          <w:szCs w:val="24"/>
        </w:rPr>
        <w:t>й области по трихинеллёзу в 2023</w:t>
      </w:r>
      <w:r w:rsidR="00431EAF">
        <w:rPr>
          <w:rFonts w:ascii="Times New Roman" w:hAnsi="Times New Roman"/>
          <w:color w:val="111111"/>
          <w:sz w:val="24"/>
          <w:szCs w:val="24"/>
        </w:rPr>
        <w:t xml:space="preserve"> году оставалась относительно  благополучной.</w:t>
      </w:r>
      <w:r w:rsidR="00DF4912" w:rsidRPr="00162416">
        <w:rPr>
          <w:rFonts w:ascii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Случаев </w:t>
      </w:r>
      <w:r w:rsidR="00431EAF" w:rsidRPr="00431EAF">
        <w:rPr>
          <w:rFonts w:ascii="Times New Roman" w:hAnsi="Times New Roman"/>
          <w:sz w:val="24"/>
          <w:szCs w:val="24"/>
        </w:rPr>
        <w:t xml:space="preserve"> заболевания трихинеллезом у </w:t>
      </w:r>
      <w:r>
        <w:rPr>
          <w:rFonts w:ascii="Times New Roman" w:hAnsi="Times New Roman"/>
          <w:sz w:val="24"/>
          <w:szCs w:val="24"/>
        </w:rPr>
        <w:t xml:space="preserve">населения </w:t>
      </w:r>
      <w:r w:rsidR="00431EAF" w:rsidRPr="00431E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Кореличского района </w:t>
      </w:r>
      <w:r w:rsidR="00431EAF" w:rsidRPr="00431EAF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зарегистрировано</w:t>
      </w:r>
      <w:r w:rsidR="00431EAF" w:rsidRPr="00431EAF">
        <w:rPr>
          <w:rFonts w:ascii="Times New Roman" w:hAnsi="Times New Roman"/>
          <w:sz w:val="24"/>
          <w:szCs w:val="24"/>
        </w:rPr>
        <w:t xml:space="preserve">. </w:t>
      </w:r>
    </w:p>
    <w:p w:rsidR="00DA3737" w:rsidRPr="001158C3" w:rsidRDefault="00431EAF" w:rsidP="00431E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b/>
          <w:i/>
          <w:color w:val="111111"/>
          <w:sz w:val="24"/>
          <w:szCs w:val="24"/>
        </w:rPr>
        <w:t xml:space="preserve">          </w:t>
      </w:r>
      <w:r w:rsidR="00DA3737" w:rsidRPr="001158C3">
        <w:rPr>
          <w:rFonts w:ascii="Times New Roman" w:hAnsi="Times New Roman"/>
          <w:b/>
          <w:bCs/>
          <w:color w:val="C0504D" w:themeColor="accent2"/>
          <w:sz w:val="24"/>
          <w:szCs w:val="24"/>
        </w:rPr>
        <w:t>Как происходит заражение?</w:t>
      </w:r>
    </w:p>
    <w:p w:rsidR="00DA3737" w:rsidRPr="00162416" w:rsidRDefault="00DA3737" w:rsidP="00431E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162416">
        <w:rPr>
          <w:rFonts w:ascii="Times New Roman" w:hAnsi="Times New Roman"/>
          <w:color w:val="333333"/>
          <w:sz w:val="24"/>
          <w:szCs w:val="24"/>
        </w:rPr>
        <w:t>Заражение людей происходит при употреблении в пищу зараженного мяса домашних свиней; те же, в свою очередь, заражаются, поедая мышей, крыс, трупы плотоядных животных или отходы охотничьего промысла.</w:t>
      </w:r>
    </w:p>
    <w:p w:rsidR="00DA3737" w:rsidRPr="001158C3" w:rsidRDefault="00DA3737" w:rsidP="00431E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162416">
        <w:rPr>
          <w:rFonts w:ascii="Times New Roman" w:hAnsi="Times New Roman"/>
          <w:color w:val="333333"/>
          <w:sz w:val="24"/>
          <w:szCs w:val="24"/>
        </w:rPr>
        <w:t> </w:t>
      </w:r>
      <w:r w:rsidR="00162416">
        <w:rPr>
          <w:rFonts w:ascii="Times New Roman" w:hAnsi="Times New Roman"/>
          <w:color w:val="333333"/>
          <w:sz w:val="24"/>
          <w:szCs w:val="24"/>
        </w:rPr>
        <w:tab/>
      </w:r>
      <w:r w:rsidRPr="001158C3">
        <w:rPr>
          <w:rFonts w:ascii="Times New Roman" w:hAnsi="Times New Roman"/>
          <w:b/>
          <w:bCs/>
          <w:color w:val="C0504D" w:themeColor="accent2"/>
          <w:sz w:val="24"/>
          <w:szCs w:val="24"/>
        </w:rPr>
        <w:t>Как проявляется заболевание?</w:t>
      </w:r>
    </w:p>
    <w:p w:rsidR="00DA3737" w:rsidRPr="00162416" w:rsidRDefault="00DA3737" w:rsidP="00431E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162416">
        <w:rPr>
          <w:rFonts w:ascii="Times New Roman" w:hAnsi="Times New Roman"/>
          <w:color w:val="333333"/>
          <w:sz w:val="24"/>
          <w:szCs w:val="24"/>
        </w:rPr>
        <w:t>Клинические проявления заболевания развиваются обычно через 2-4 недели, в отдельных случаях - через несколько дней после употребления в пищу зараженных мясопродуктов. Появляются высокая температура (до 39</w:t>
      </w:r>
      <w:proofErr w:type="gramStart"/>
      <w:r w:rsidRPr="00162416">
        <w:rPr>
          <w:rFonts w:ascii="Times New Roman" w:hAnsi="Times New Roman"/>
          <w:color w:val="333333"/>
          <w:sz w:val="24"/>
          <w:szCs w:val="24"/>
        </w:rPr>
        <w:t>°С</w:t>
      </w:r>
      <w:proofErr w:type="gramEnd"/>
      <w:r w:rsidRPr="00162416">
        <w:rPr>
          <w:rFonts w:ascii="Times New Roman" w:hAnsi="Times New Roman"/>
          <w:color w:val="333333"/>
          <w:sz w:val="24"/>
          <w:szCs w:val="24"/>
        </w:rPr>
        <w:t xml:space="preserve"> и выше), мышечные боли (чаще в икроножной области), отеки век и лица. В части случаев присоединяются кожные высыпания и кишечные расстройства.</w:t>
      </w:r>
    </w:p>
    <w:p w:rsidR="00DA3737" w:rsidRPr="001158C3" w:rsidRDefault="00DA3737" w:rsidP="00431E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162416"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  <w:r w:rsidR="00162416">
        <w:rPr>
          <w:rFonts w:ascii="Times New Roman" w:hAnsi="Times New Roman"/>
          <w:b/>
          <w:bCs/>
          <w:color w:val="333333"/>
          <w:sz w:val="24"/>
          <w:szCs w:val="24"/>
        </w:rPr>
        <w:tab/>
      </w:r>
      <w:r w:rsidRPr="001158C3">
        <w:rPr>
          <w:rFonts w:ascii="Times New Roman" w:hAnsi="Times New Roman"/>
          <w:b/>
          <w:bCs/>
          <w:color w:val="C0504D" w:themeColor="accent2"/>
          <w:sz w:val="24"/>
          <w:szCs w:val="24"/>
        </w:rPr>
        <w:t>Какие основные меры профилактики?</w:t>
      </w:r>
      <w:r w:rsidRPr="001158C3">
        <w:rPr>
          <w:rFonts w:ascii="Times New Roman" w:hAnsi="Times New Roman"/>
          <w:color w:val="C0504D" w:themeColor="accent2"/>
          <w:sz w:val="24"/>
          <w:szCs w:val="24"/>
        </w:rPr>
        <w:t> </w:t>
      </w:r>
    </w:p>
    <w:p w:rsidR="00DA3737" w:rsidRPr="00162416" w:rsidRDefault="00DA3737" w:rsidP="00431E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 w:rsidRPr="00162416">
        <w:rPr>
          <w:rFonts w:ascii="Times New Roman" w:hAnsi="Times New Roman"/>
          <w:color w:val="333333"/>
          <w:sz w:val="24"/>
          <w:szCs w:val="24"/>
        </w:rPr>
        <w:t>Не покупайте мясо у неизвестных лиц.</w:t>
      </w:r>
    </w:p>
    <w:p w:rsidR="00DA3737" w:rsidRPr="00162416" w:rsidRDefault="00DA3737" w:rsidP="00431E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 w:rsidRPr="00162416">
        <w:rPr>
          <w:rFonts w:ascii="Times New Roman" w:hAnsi="Times New Roman"/>
          <w:color w:val="333333"/>
          <w:sz w:val="24"/>
          <w:szCs w:val="24"/>
        </w:rPr>
        <w:t>При покупке мясных продуктов на рынке спрашивайте у продавца справку о проведенной ветеринарной экспертизе и безопасности продукта.</w:t>
      </w:r>
    </w:p>
    <w:p w:rsidR="00DA3737" w:rsidRPr="00162416" w:rsidRDefault="00DA3737" w:rsidP="00431E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 w:rsidRPr="00162416">
        <w:rPr>
          <w:rFonts w:ascii="Times New Roman" w:hAnsi="Times New Roman"/>
          <w:color w:val="333333"/>
          <w:sz w:val="24"/>
          <w:szCs w:val="24"/>
        </w:rPr>
        <w:t>Проверяйте в ветеринарной лаборатории мясо свиней при домашнем убое.</w:t>
      </w:r>
    </w:p>
    <w:p w:rsidR="00DA3737" w:rsidRPr="00162416" w:rsidRDefault="00DA3737" w:rsidP="00431E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 w:rsidRPr="00162416">
        <w:rPr>
          <w:rFonts w:ascii="Times New Roman" w:hAnsi="Times New Roman"/>
          <w:color w:val="333333"/>
          <w:sz w:val="24"/>
          <w:szCs w:val="24"/>
        </w:rPr>
        <w:t>Откажитесь от употребления в пищу мяса сомнительного происхождения.</w:t>
      </w:r>
    </w:p>
    <w:p w:rsidR="00DA3737" w:rsidRPr="001158C3" w:rsidRDefault="00DA3737" w:rsidP="00431E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158C3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Помните: </w:t>
      </w:r>
      <w:r w:rsidRPr="001158C3">
        <w:rPr>
          <w:rFonts w:ascii="Times New Roman" w:hAnsi="Times New Roman"/>
          <w:b/>
          <w:bCs/>
          <w:color w:val="FF0000"/>
          <w:sz w:val="24"/>
          <w:szCs w:val="24"/>
        </w:rPr>
        <w:t>трихинеллы хорошо переносят копчение, жарение, соление, варку, обработку в микроволновой печи и замораживание.</w:t>
      </w:r>
    </w:p>
    <w:p w:rsidR="003A1370" w:rsidRDefault="00034C42" w:rsidP="0012462D">
      <w:pPr>
        <w:pStyle w:val="Style9"/>
        <w:widowControl/>
        <w:tabs>
          <w:tab w:val="left" w:pos="730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pacing w:val="-20"/>
        </w:rPr>
        <w:t xml:space="preserve">              </w:t>
      </w:r>
      <w:r w:rsidRPr="00B34892">
        <w:rPr>
          <w:rFonts w:ascii="Times New Roman" w:hAnsi="Times New Roman"/>
          <w:iCs/>
          <w:spacing w:val="-20"/>
        </w:rPr>
        <w:t xml:space="preserve"> </w:t>
      </w:r>
      <w:r w:rsidR="00B241D1" w:rsidRPr="001158C3">
        <w:rPr>
          <w:rFonts w:ascii="Times New Roman" w:hAnsi="Times New Roman"/>
          <w:b/>
          <w:color w:val="C0504D" w:themeColor="accent2"/>
        </w:rPr>
        <w:t xml:space="preserve">В </w:t>
      </w:r>
      <w:proofErr w:type="spellStart"/>
      <w:r w:rsidR="00B241D1" w:rsidRPr="001158C3">
        <w:rPr>
          <w:rFonts w:ascii="Times New Roman" w:hAnsi="Times New Roman"/>
          <w:b/>
          <w:color w:val="C0504D" w:themeColor="accent2"/>
        </w:rPr>
        <w:t>Кореличском</w:t>
      </w:r>
      <w:proofErr w:type="spellEnd"/>
      <w:r w:rsidR="00B241D1" w:rsidRPr="001158C3">
        <w:rPr>
          <w:rFonts w:ascii="Times New Roman" w:hAnsi="Times New Roman"/>
          <w:b/>
          <w:color w:val="C0504D" w:themeColor="accent2"/>
        </w:rPr>
        <w:t xml:space="preserve">  районе</w:t>
      </w:r>
      <w:r w:rsidR="00B241D1" w:rsidRPr="00B34892">
        <w:rPr>
          <w:rFonts w:ascii="Times New Roman" w:hAnsi="Times New Roman"/>
        </w:rPr>
        <w:t xml:space="preserve"> исследование мяса на наличие возбудителя трихинеллеза проводят на бесплатной основе  для лиц из частного сектора  используемых мясо для </w:t>
      </w:r>
      <w:r w:rsidR="00DF4912" w:rsidRPr="00B34892">
        <w:rPr>
          <w:rFonts w:ascii="Times New Roman" w:hAnsi="Times New Roman"/>
        </w:rPr>
        <w:t>себя и на платной основе для лиц,</w:t>
      </w:r>
      <w:r w:rsidR="00B241D1" w:rsidRPr="00B34892">
        <w:rPr>
          <w:rFonts w:ascii="Times New Roman" w:hAnsi="Times New Roman"/>
        </w:rPr>
        <w:t xml:space="preserve"> используемых мясо на продажу</w:t>
      </w:r>
      <w:r w:rsidR="00DF4912" w:rsidRPr="00B34892">
        <w:rPr>
          <w:rFonts w:ascii="Times New Roman" w:hAnsi="Times New Roman"/>
        </w:rPr>
        <w:t xml:space="preserve">, </w:t>
      </w:r>
      <w:r w:rsidR="00B241D1" w:rsidRPr="00B34892">
        <w:rPr>
          <w:rFonts w:ascii="Times New Roman" w:hAnsi="Times New Roman"/>
        </w:rPr>
        <w:t xml:space="preserve">  в лаборатории ветеринарно-санитарной экспертизы</w:t>
      </w:r>
      <w:r w:rsidR="00B241D1" w:rsidRPr="00B34892">
        <w:rPr>
          <w:rStyle w:val="FontStyle13"/>
        </w:rPr>
        <w:t xml:space="preserve"> </w:t>
      </w:r>
      <w:r w:rsidR="00B241D1" w:rsidRPr="00B34892">
        <w:rPr>
          <w:rStyle w:val="FontStyle13"/>
          <w:i w:val="0"/>
        </w:rPr>
        <w:t>ГУ «</w:t>
      </w:r>
      <w:proofErr w:type="spellStart"/>
      <w:r w:rsidR="00B241D1" w:rsidRPr="00B34892">
        <w:rPr>
          <w:rStyle w:val="FontStyle13"/>
          <w:i w:val="0"/>
        </w:rPr>
        <w:t>Кореличская</w:t>
      </w:r>
      <w:proofErr w:type="spellEnd"/>
      <w:r w:rsidR="00B241D1" w:rsidRPr="00B34892">
        <w:rPr>
          <w:rStyle w:val="FontStyle13"/>
          <w:i w:val="0"/>
        </w:rPr>
        <w:t xml:space="preserve">  районная ветеринарная станция»,</w:t>
      </w:r>
      <w:r w:rsidR="00B241D1" w:rsidRPr="00B34892">
        <w:rPr>
          <w:rFonts w:ascii="Times New Roman" w:hAnsi="Times New Roman"/>
        </w:rPr>
        <w:t xml:space="preserve"> расположенной в </w:t>
      </w:r>
      <w:proofErr w:type="gramStart"/>
      <w:r w:rsidR="00B241D1" w:rsidRPr="00B34892">
        <w:rPr>
          <w:rFonts w:ascii="Times New Roman" w:hAnsi="Times New Roman"/>
        </w:rPr>
        <w:t>г</w:t>
      </w:r>
      <w:proofErr w:type="gramEnd"/>
      <w:r w:rsidR="00B241D1" w:rsidRPr="00B34892">
        <w:rPr>
          <w:rFonts w:ascii="Times New Roman" w:hAnsi="Times New Roman"/>
        </w:rPr>
        <w:t>.п. Кореличи</w:t>
      </w:r>
      <w:r w:rsidR="00DF4912" w:rsidRPr="00B34892">
        <w:rPr>
          <w:rFonts w:ascii="Times New Roman" w:hAnsi="Times New Roman"/>
        </w:rPr>
        <w:t xml:space="preserve">  ул.</w:t>
      </w:r>
      <w:r w:rsidR="00B241D1" w:rsidRPr="00B34892">
        <w:rPr>
          <w:rFonts w:ascii="Times New Roman" w:hAnsi="Times New Roman"/>
          <w:i/>
        </w:rPr>
        <w:t xml:space="preserve"> </w:t>
      </w:r>
      <w:r w:rsidR="00B241D1" w:rsidRPr="00B34892">
        <w:rPr>
          <w:rStyle w:val="FontStyle13"/>
          <w:i w:val="0"/>
        </w:rPr>
        <w:t xml:space="preserve">Октябрьская,11А (тел. </w:t>
      </w:r>
      <w:r w:rsidR="00B241D1" w:rsidRPr="00B34892">
        <w:rPr>
          <w:rStyle w:val="FontStyle14"/>
          <w:rFonts w:ascii="Times New Roman" w:hAnsi="Times New Roman" w:cs="Times New Roman"/>
          <w:b w:val="0"/>
          <w:sz w:val="24"/>
          <w:szCs w:val="24"/>
        </w:rPr>
        <w:t>7-07-55)</w:t>
      </w:r>
      <w:r w:rsidR="00DF4912" w:rsidRPr="00B34892">
        <w:rPr>
          <w:rStyle w:val="FontStyle14"/>
          <w:rFonts w:ascii="Times New Roman" w:hAnsi="Times New Roman" w:cs="Times New Roman"/>
          <w:b w:val="0"/>
          <w:sz w:val="24"/>
          <w:szCs w:val="24"/>
        </w:rPr>
        <w:t>, режим работы  с 8.30 до 16.30</w:t>
      </w:r>
      <w:r w:rsidR="00B241D1" w:rsidRPr="00B3489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DF4912" w:rsidRPr="00B34892">
        <w:rPr>
          <w:rStyle w:val="FontStyle14"/>
          <w:rFonts w:ascii="Times New Roman" w:hAnsi="Times New Roman" w:cs="Times New Roman"/>
          <w:sz w:val="24"/>
          <w:szCs w:val="24"/>
        </w:rPr>
        <w:t xml:space="preserve">,  </w:t>
      </w:r>
      <w:r w:rsidR="00DF4912" w:rsidRPr="00B34892">
        <w:rPr>
          <w:rStyle w:val="FontStyle14"/>
          <w:rFonts w:ascii="Times New Roman" w:hAnsi="Times New Roman" w:cs="Times New Roman"/>
          <w:b w:val="0"/>
          <w:sz w:val="24"/>
          <w:szCs w:val="24"/>
        </w:rPr>
        <w:t>выходной  - суббота, воскресенье</w:t>
      </w:r>
      <w:r w:rsidR="00B241D1" w:rsidRPr="00B34892">
        <w:rPr>
          <w:rStyle w:val="FontStyle14"/>
          <w:rFonts w:ascii="Times New Roman" w:hAnsi="Times New Roman" w:cs="Times New Roman"/>
          <w:sz w:val="24"/>
          <w:szCs w:val="24"/>
        </w:rPr>
        <w:t xml:space="preserve">  </w:t>
      </w:r>
      <w:r w:rsidR="00B241D1" w:rsidRPr="00B34892">
        <w:rPr>
          <w:rStyle w:val="FontStyle14"/>
          <w:rFonts w:ascii="Times New Roman" w:hAnsi="Times New Roman" w:cs="Times New Roman"/>
          <w:i/>
          <w:sz w:val="24"/>
          <w:szCs w:val="24"/>
        </w:rPr>
        <w:t xml:space="preserve">  </w:t>
      </w:r>
      <w:r w:rsidR="00B241D1" w:rsidRPr="00B34892">
        <w:rPr>
          <w:rStyle w:val="FontStyle13"/>
          <w:i w:val="0"/>
        </w:rPr>
        <w:t xml:space="preserve">и  в </w:t>
      </w:r>
      <w:proofErr w:type="gramStart"/>
      <w:r w:rsidR="00B241D1" w:rsidRPr="00B34892">
        <w:rPr>
          <w:rStyle w:val="FontStyle13"/>
          <w:i w:val="0"/>
        </w:rPr>
        <w:t>г</w:t>
      </w:r>
      <w:proofErr w:type="gramEnd"/>
      <w:r w:rsidR="00B241D1" w:rsidRPr="00B34892">
        <w:rPr>
          <w:rStyle w:val="FontStyle13"/>
          <w:i w:val="0"/>
        </w:rPr>
        <w:t xml:space="preserve">.п. Мир,  ветеринарная лечебница по адресу </w:t>
      </w:r>
      <w:r w:rsidR="00B241D1" w:rsidRPr="00B34892">
        <w:rPr>
          <w:rStyle w:val="FontStyle13"/>
          <w:i w:val="0"/>
          <w:spacing w:val="-20"/>
        </w:rPr>
        <w:t xml:space="preserve">  </w:t>
      </w:r>
      <w:r w:rsidR="00B241D1" w:rsidRPr="00B34892">
        <w:rPr>
          <w:rStyle w:val="FontStyle13"/>
          <w:i w:val="0"/>
        </w:rPr>
        <w:t>ул. Красноармейская, д.18 (тел. 3-04-74)</w:t>
      </w:r>
      <w:r w:rsidR="00DF4912" w:rsidRPr="00B34892">
        <w:rPr>
          <w:rStyle w:val="FontStyle13"/>
          <w:i w:val="0"/>
        </w:rPr>
        <w:t>, режим работы с 8.00 до 17.00</w:t>
      </w:r>
      <w:r w:rsidR="00DF4912" w:rsidRPr="00B34892">
        <w:rPr>
          <w:rStyle w:val="FontStyle13"/>
        </w:rPr>
        <w:t>,</w:t>
      </w:r>
      <w:r w:rsidR="00DF4912" w:rsidRPr="00B3489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DF4912" w:rsidRPr="00B34892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обеденный </w:t>
      </w:r>
      <w:r w:rsidR="001158C3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F4912" w:rsidRPr="00B34892">
        <w:rPr>
          <w:rStyle w:val="FontStyle14"/>
          <w:rFonts w:ascii="Times New Roman" w:hAnsi="Times New Roman" w:cs="Times New Roman"/>
          <w:b w:val="0"/>
          <w:sz w:val="24"/>
          <w:szCs w:val="24"/>
        </w:rPr>
        <w:t>перерыв с 13.00 до 14.00</w:t>
      </w:r>
      <w:r w:rsidR="00DF4912" w:rsidRPr="00B34892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DF4912" w:rsidRPr="00B34892">
        <w:rPr>
          <w:rStyle w:val="FontStyle13"/>
          <w:i w:val="0"/>
        </w:rPr>
        <w:t>, выходной  - суббота, воскресенье.</w:t>
      </w:r>
      <w:r w:rsidR="003A1370">
        <w:rPr>
          <w:rFonts w:ascii="Times New Roman" w:hAnsi="Times New Roman"/>
          <w:sz w:val="28"/>
          <w:szCs w:val="28"/>
        </w:rPr>
        <w:t xml:space="preserve"> </w:t>
      </w:r>
    </w:p>
    <w:p w:rsidR="00083E5A" w:rsidRDefault="00083E5A" w:rsidP="00F81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2520" w:rsidRDefault="00312520" w:rsidP="00312520">
      <w:pPr>
        <w:pStyle w:val="Style9"/>
        <w:widowControl/>
        <w:tabs>
          <w:tab w:val="left" w:pos="730"/>
        </w:tabs>
        <w:spacing w:line="240" w:lineRule="auto"/>
        <w:ind w:firstLine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</w:rPr>
        <w:t>Материал подготовила  помощник  врача- эпидемиолога</w:t>
      </w:r>
    </w:p>
    <w:p w:rsidR="00312520" w:rsidRDefault="00312520" w:rsidP="00312520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i/>
        </w:rPr>
        <w:t>Баравикова</w:t>
      </w:r>
      <w:proofErr w:type="spellEnd"/>
      <w:r>
        <w:rPr>
          <w:rFonts w:ascii="Times New Roman" w:hAnsi="Times New Roman"/>
          <w:i/>
        </w:rPr>
        <w:t xml:space="preserve"> Валентина</w:t>
      </w:r>
      <w:r>
        <w:rPr>
          <w:rFonts w:ascii="Times New Roman" w:hAnsi="Times New Roman"/>
          <w:b/>
          <w:i/>
        </w:rPr>
        <w:t xml:space="preserve"> </w:t>
      </w:r>
    </w:p>
    <w:p w:rsidR="00F8120A" w:rsidRPr="00312520" w:rsidRDefault="00312520" w:rsidP="00F8120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обновлено 24.01.2024</w:t>
      </w:r>
    </w:p>
    <w:sectPr w:rsidR="00F8120A" w:rsidRPr="00312520" w:rsidSect="005220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7AB0AE"/>
    <w:lvl w:ilvl="0">
      <w:numFmt w:val="bullet"/>
      <w:lvlText w:val="*"/>
      <w:lvlJc w:val="left"/>
    </w:lvl>
  </w:abstractNum>
  <w:abstractNum w:abstractNumId="1">
    <w:nsid w:val="18187FD1"/>
    <w:multiLevelType w:val="multilevel"/>
    <w:tmpl w:val="99C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E1FC2"/>
    <w:multiLevelType w:val="hybridMultilevel"/>
    <w:tmpl w:val="9E86ED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02144A8"/>
    <w:multiLevelType w:val="multilevel"/>
    <w:tmpl w:val="2D10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B06AB"/>
    <w:multiLevelType w:val="hybridMultilevel"/>
    <w:tmpl w:val="8BB08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■"/>
        <w:legacy w:legacy="1" w:legacySpace="0" w:legacyIndent="32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975"/>
    <w:rsid w:val="00034C42"/>
    <w:rsid w:val="00074013"/>
    <w:rsid w:val="00077820"/>
    <w:rsid w:val="00083E5A"/>
    <w:rsid w:val="001158C3"/>
    <w:rsid w:val="0012462D"/>
    <w:rsid w:val="00124F79"/>
    <w:rsid w:val="00132FC2"/>
    <w:rsid w:val="00133512"/>
    <w:rsid w:val="00133779"/>
    <w:rsid w:val="00141569"/>
    <w:rsid w:val="00162416"/>
    <w:rsid w:val="00181578"/>
    <w:rsid w:val="001F7DB0"/>
    <w:rsid w:val="002B332A"/>
    <w:rsid w:val="002B3660"/>
    <w:rsid w:val="00312520"/>
    <w:rsid w:val="0038594A"/>
    <w:rsid w:val="003A1370"/>
    <w:rsid w:val="003D6B0F"/>
    <w:rsid w:val="00431EAF"/>
    <w:rsid w:val="0043529C"/>
    <w:rsid w:val="00477841"/>
    <w:rsid w:val="004874EF"/>
    <w:rsid w:val="00497260"/>
    <w:rsid w:val="005130CA"/>
    <w:rsid w:val="0052209C"/>
    <w:rsid w:val="0055578B"/>
    <w:rsid w:val="005A0B34"/>
    <w:rsid w:val="005E0DA3"/>
    <w:rsid w:val="006C1F23"/>
    <w:rsid w:val="006E18B1"/>
    <w:rsid w:val="00720D4C"/>
    <w:rsid w:val="007B29D8"/>
    <w:rsid w:val="007C2ABE"/>
    <w:rsid w:val="007C42F3"/>
    <w:rsid w:val="007D5D84"/>
    <w:rsid w:val="00837780"/>
    <w:rsid w:val="0085735B"/>
    <w:rsid w:val="00916975"/>
    <w:rsid w:val="00946EAF"/>
    <w:rsid w:val="009B7C31"/>
    <w:rsid w:val="00A21041"/>
    <w:rsid w:val="00A4153A"/>
    <w:rsid w:val="00AC68DF"/>
    <w:rsid w:val="00B241D1"/>
    <w:rsid w:val="00B34892"/>
    <w:rsid w:val="00B353C3"/>
    <w:rsid w:val="00B353FB"/>
    <w:rsid w:val="00B5557C"/>
    <w:rsid w:val="00BC5A5C"/>
    <w:rsid w:val="00BD6922"/>
    <w:rsid w:val="00BD7AA8"/>
    <w:rsid w:val="00C61B70"/>
    <w:rsid w:val="00C9788E"/>
    <w:rsid w:val="00D2447F"/>
    <w:rsid w:val="00D716A8"/>
    <w:rsid w:val="00DA26D5"/>
    <w:rsid w:val="00DA3737"/>
    <w:rsid w:val="00DB7F28"/>
    <w:rsid w:val="00DD0D68"/>
    <w:rsid w:val="00DF4912"/>
    <w:rsid w:val="00E22D01"/>
    <w:rsid w:val="00E708D5"/>
    <w:rsid w:val="00EB2EA9"/>
    <w:rsid w:val="00EB5CE5"/>
    <w:rsid w:val="00EC255E"/>
    <w:rsid w:val="00EE0162"/>
    <w:rsid w:val="00EF7D79"/>
    <w:rsid w:val="00F159CA"/>
    <w:rsid w:val="00F63E40"/>
    <w:rsid w:val="00F8120A"/>
    <w:rsid w:val="00F9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B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DA373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A37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3660"/>
    <w:pPr>
      <w:ind w:left="720"/>
      <w:contextualSpacing/>
    </w:pPr>
  </w:style>
  <w:style w:type="paragraph" w:styleId="a4">
    <w:name w:val="Normal (Web)"/>
    <w:basedOn w:val="a"/>
    <w:uiPriority w:val="99"/>
    <w:rsid w:val="00C61B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C61B70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DA3737"/>
    <w:rPr>
      <w:rFonts w:ascii="Times New Roman" w:hAnsi="Times New Roman"/>
      <w:b/>
      <w:bCs/>
      <w:kern w:val="36"/>
      <w:sz w:val="48"/>
      <w:szCs w:val="48"/>
    </w:rPr>
  </w:style>
  <w:style w:type="character" w:customStyle="1" w:styleId="meta-date">
    <w:name w:val="meta-date"/>
    <w:basedOn w:val="a0"/>
    <w:rsid w:val="00DA3737"/>
  </w:style>
  <w:style w:type="character" w:styleId="a6">
    <w:name w:val="Hyperlink"/>
    <w:basedOn w:val="a0"/>
    <w:uiPriority w:val="99"/>
    <w:semiHidden/>
    <w:unhideWhenUsed/>
    <w:rsid w:val="00DA3737"/>
    <w:rPr>
      <w:color w:val="0000FF"/>
      <w:u w:val="single"/>
    </w:rPr>
  </w:style>
  <w:style w:type="character" w:customStyle="1" w:styleId="meta-category">
    <w:name w:val="meta-category"/>
    <w:basedOn w:val="a0"/>
    <w:rsid w:val="00DA3737"/>
  </w:style>
  <w:style w:type="character" w:customStyle="1" w:styleId="20">
    <w:name w:val="Заголовок 2 Знак"/>
    <w:basedOn w:val="a0"/>
    <w:link w:val="2"/>
    <w:semiHidden/>
    <w:rsid w:val="00DA37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updated">
    <w:name w:val="updated"/>
    <w:basedOn w:val="a0"/>
    <w:rsid w:val="00DA3737"/>
  </w:style>
  <w:style w:type="paragraph" w:customStyle="1" w:styleId="Style9">
    <w:name w:val="Style9"/>
    <w:basedOn w:val="a"/>
    <w:uiPriority w:val="99"/>
    <w:rsid w:val="00B241D1"/>
    <w:pPr>
      <w:widowControl w:val="0"/>
      <w:autoSpaceDE w:val="0"/>
      <w:autoSpaceDN w:val="0"/>
      <w:adjustRightInd w:val="0"/>
      <w:spacing w:after="0" w:line="293" w:lineRule="exact"/>
      <w:ind w:hanging="326"/>
    </w:pPr>
    <w:rPr>
      <w:rFonts w:ascii="MS Reference Sans Serif" w:hAnsi="MS Reference Sans Serif"/>
      <w:sz w:val="24"/>
      <w:szCs w:val="24"/>
    </w:rPr>
  </w:style>
  <w:style w:type="character" w:customStyle="1" w:styleId="FontStyle13">
    <w:name w:val="Font Style13"/>
    <w:basedOn w:val="a0"/>
    <w:uiPriority w:val="99"/>
    <w:rsid w:val="00B241D1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4">
    <w:name w:val="Font Style14"/>
    <w:basedOn w:val="a0"/>
    <w:uiPriority w:val="99"/>
    <w:rsid w:val="00B241D1"/>
    <w:rPr>
      <w:rFonts w:ascii="Consolas" w:hAnsi="Consolas" w:cs="Consolas"/>
      <w:b/>
      <w:bCs/>
      <w:spacing w:val="-20"/>
      <w:sz w:val="22"/>
      <w:szCs w:val="22"/>
    </w:rPr>
  </w:style>
  <w:style w:type="character" w:customStyle="1" w:styleId="FontStyle16">
    <w:name w:val="Font Style16"/>
    <w:basedOn w:val="a0"/>
    <w:uiPriority w:val="99"/>
    <w:rsid w:val="005130CA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FontStyle19">
    <w:name w:val="Font Style19"/>
    <w:basedOn w:val="a0"/>
    <w:uiPriority w:val="99"/>
    <w:rsid w:val="005130C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01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847">
              <w:marLeft w:val="0"/>
              <w:marRight w:val="0"/>
              <w:marTop w:val="36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98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double" w:sz="4" w:space="0" w:color="EEEEEE"/>
            <w:right w:val="none" w:sz="0" w:space="0" w:color="auto"/>
          </w:divBdr>
        </w:div>
        <w:div w:id="2006279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AAD9B-6159-4862-A2D8-1F61AD77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311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2024-01-22T06:10:00Z</cp:lastPrinted>
  <dcterms:created xsi:type="dcterms:W3CDTF">2019-01-18T05:41:00Z</dcterms:created>
  <dcterms:modified xsi:type="dcterms:W3CDTF">2024-01-24T05:49:00Z</dcterms:modified>
</cp:coreProperties>
</file>