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32" w:rsidRPr="004C66A2" w:rsidRDefault="00AC49F4" w:rsidP="004C66A2">
      <w:pPr>
        <w:jc w:val="center"/>
        <w:rPr>
          <w:rFonts w:ascii="Times New Roman" w:hAnsi="Times New Roman" w:cs="Times New Roman"/>
          <w:sz w:val="28"/>
          <w:szCs w:val="28"/>
        </w:rPr>
      </w:pPr>
      <w:r w:rsidRPr="004C66A2">
        <w:rPr>
          <w:rFonts w:ascii="Times New Roman" w:hAnsi="Times New Roman" w:cs="Times New Roman"/>
          <w:sz w:val="28"/>
          <w:szCs w:val="28"/>
        </w:rPr>
        <w:t xml:space="preserve">Беспорядок </w:t>
      </w:r>
      <w:r w:rsidR="003C3B95" w:rsidRPr="004C66A2">
        <w:rPr>
          <w:rFonts w:ascii="Times New Roman" w:hAnsi="Times New Roman" w:cs="Times New Roman"/>
          <w:sz w:val="28"/>
          <w:szCs w:val="28"/>
        </w:rPr>
        <w:t>«</w:t>
      </w:r>
      <w:r w:rsidRPr="004C66A2">
        <w:rPr>
          <w:rFonts w:ascii="Times New Roman" w:hAnsi="Times New Roman" w:cs="Times New Roman"/>
          <w:sz w:val="28"/>
          <w:szCs w:val="28"/>
        </w:rPr>
        <w:t>налицо»</w:t>
      </w:r>
    </w:p>
    <w:p w:rsidR="00AC49F4" w:rsidRDefault="004C66A2" w:rsidP="004C66A2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21.04.</w:t>
      </w:r>
      <w:r w:rsidR="00AC49F4" w:rsidRPr="00AC49F4">
        <w:rPr>
          <w:rFonts w:ascii="Times New Roman" w:hAnsi="Times New Roman" w:cs="Times New Roman"/>
          <w:sz w:val="28"/>
          <w:szCs w:val="28"/>
        </w:rPr>
        <w:t>2022 специалистами  Кореличского  районного ЦГЭ, проведен мониторинг по выявлению  нарушений  санитарных норм</w:t>
      </w:r>
      <w:r w:rsidR="00AC49F4">
        <w:rPr>
          <w:rFonts w:ascii="Times New Roman" w:hAnsi="Times New Roman" w:cs="Times New Roman"/>
          <w:sz w:val="28"/>
          <w:szCs w:val="28"/>
        </w:rPr>
        <w:t xml:space="preserve"> и правил </w:t>
      </w:r>
      <w:r w:rsidR="00AC49F4" w:rsidRPr="00AC49F4">
        <w:rPr>
          <w:rFonts w:ascii="Times New Roman" w:hAnsi="Times New Roman" w:cs="Times New Roman"/>
          <w:sz w:val="28"/>
          <w:szCs w:val="28"/>
        </w:rPr>
        <w:t>в содержании территорий на объектах Кореличского филиала Гродненского ОПО</w:t>
      </w:r>
      <w:r w:rsidR="00AC49F4">
        <w:rPr>
          <w:rFonts w:ascii="Times New Roman" w:hAnsi="Times New Roman" w:cs="Times New Roman"/>
          <w:sz w:val="28"/>
          <w:szCs w:val="28"/>
        </w:rPr>
        <w:t>.</w:t>
      </w:r>
    </w:p>
    <w:p w:rsidR="00AC49F4" w:rsidRPr="00AC49F4" w:rsidRDefault="00AC49F4" w:rsidP="004C66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мониторинга установлены  нарушения  санитарно- эпидемиологического  законодательства в содержании территории:</w:t>
      </w:r>
    </w:p>
    <w:p w:rsidR="00AC49F4" w:rsidRDefault="0046343B" w:rsidP="004C66A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="00AC49F4">
        <w:rPr>
          <w:rFonts w:ascii="Times New Roman" w:eastAsia="Calibri" w:hAnsi="Times New Roman"/>
          <w:sz w:val="28"/>
          <w:szCs w:val="28"/>
        </w:rPr>
        <w:t>т</w:t>
      </w:r>
      <w:r w:rsidR="00AC49F4" w:rsidRPr="007C035E">
        <w:rPr>
          <w:rFonts w:ascii="Times New Roman" w:eastAsia="Calibri" w:hAnsi="Times New Roman"/>
          <w:sz w:val="28"/>
          <w:szCs w:val="28"/>
        </w:rPr>
        <w:t xml:space="preserve">ерритория,  прилегающая </w:t>
      </w:r>
      <w:r w:rsidR="00AC49F4">
        <w:rPr>
          <w:rFonts w:ascii="Times New Roman" w:eastAsia="Calibri" w:hAnsi="Times New Roman"/>
          <w:sz w:val="28"/>
          <w:szCs w:val="28"/>
        </w:rPr>
        <w:t xml:space="preserve">к </w:t>
      </w:r>
      <w:r w:rsidR="00AC49F4" w:rsidRPr="007C035E">
        <w:rPr>
          <w:rFonts w:ascii="Times New Roman" w:eastAsia="Calibri" w:hAnsi="Times New Roman"/>
          <w:sz w:val="28"/>
          <w:szCs w:val="28"/>
        </w:rPr>
        <w:t>складам</w:t>
      </w:r>
      <w:r w:rsidR="00AC49F4">
        <w:rPr>
          <w:rFonts w:ascii="Times New Roman" w:eastAsia="Calibri" w:hAnsi="Times New Roman"/>
          <w:sz w:val="28"/>
          <w:szCs w:val="28"/>
        </w:rPr>
        <w:t xml:space="preserve"> заготовок, не содержится в чистоте ,</w:t>
      </w:r>
      <w:r w:rsidR="00AC49F4" w:rsidRPr="007C035E">
        <w:rPr>
          <w:rFonts w:ascii="Times New Roman" w:eastAsia="Calibri" w:hAnsi="Times New Roman"/>
          <w:sz w:val="28"/>
          <w:szCs w:val="28"/>
        </w:rPr>
        <w:t xml:space="preserve"> замусорена мелким</w:t>
      </w:r>
      <w:r w:rsidR="00AC49F4">
        <w:rPr>
          <w:rFonts w:ascii="Times New Roman" w:eastAsia="Calibri" w:hAnsi="Times New Roman"/>
          <w:sz w:val="28"/>
          <w:szCs w:val="28"/>
        </w:rPr>
        <w:t xml:space="preserve"> бытовым мусором (бумажки), возле складского помещения не убраны фрагменты  битого шифера,  территория, прилегающая к складу заготовок, замусорена битым стеклом, хранятся мешки с вторичными материальными ресурсами, имеется скопление битого шифера;</w:t>
      </w:r>
    </w:p>
    <w:p w:rsidR="00593C70" w:rsidRDefault="00593C70" w:rsidP="00AC49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90800" cy="2447925"/>
            <wp:effectExtent l="0" t="0" r="0" b="9525"/>
            <wp:docPr id="1" name="Рисунок 1" descr="D:\Коммуналка\Мониторинги\Территория объезды\2022\апрель\Райпо\DSC0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оммуналка\Мониторинги\Территория объезды\2022\апрель\Райпо\DSC0064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027" cy="244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38425" cy="2447925"/>
            <wp:effectExtent l="0" t="0" r="9525" b="9525"/>
            <wp:docPr id="2" name="Рисунок 2" descr="D:\Коммуналка\Мониторинги\Территория объезды\2022\апрель\Райпо\DSC0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ммуналка\Мониторинги\Территория объезды\2022\апрель\Райпо\DSC0064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638" cy="244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D5A" w:rsidRDefault="004D3D5A" w:rsidP="00AC49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3C3B95" w:rsidRDefault="004D3D5A" w:rsidP="00AC49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2552700"/>
            <wp:effectExtent l="0" t="0" r="9525" b="0"/>
            <wp:docPr id="3" name="Рисунок 3" descr="D:\Коммуналка\Мониторинги\Территория объезды\2022\апрель\Райпо\DSC00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оммуналка\Мониторинги\Территория объезды\2022\апрель\Райпо\DSC0064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372" cy="255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3B95">
        <w:rPr>
          <w:rFonts w:ascii="Times New Roman" w:eastAsia="Calibri" w:hAnsi="Times New Roman"/>
          <w:sz w:val="28"/>
          <w:szCs w:val="28"/>
        </w:rPr>
        <w:t xml:space="preserve"> </w:t>
      </w:r>
      <w:r w:rsidR="003C3B95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2543175"/>
            <wp:effectExtent l="0" t="0" r="0" b="9525"/>
            <wp:docPr id="4" name="Рисунок 4" descr="D:\Коммуналка\Мониторинги\Территория объезды\2022\апрель\Райпо\DSC0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Коммуналка\Мониторинги\Территория объезды\2022\апрель\Райпо\DSC0064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805" cy="2542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9F4" w:rsidRDefault="00AC49F4" w:rsidP="00AC49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</w:p>
    <w:p w:rsidR="00AC49F4" w:rsidRDefault="00AC49F4" w:rsidP="00AC4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-территория  между административным зданием </w:t>
      </w:r>
      <w:r>
        <w:rPr>
          <w:rFonts w:ascii="Times New Roman" w:hAnsi="Times New Roman"/>
          <w:sz w:val="28"/>
          <w:szCs w:val="28"/>
        </w:rPr>
        <w:t>Кореличского филиала Гродненского ОПО и магазином «Продукты» не содержится в чистоте: проводится складирование  картонных коробов. Имеется   мелкий бытовой мусор;</w:t>
      </w:r>
    </w:p>
    <w:p w:rsidR="003C3B95" w:rsidRDefault="003C3B95" w:rsidP="00AC4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24475" cy="2428875"/>
            <wp:effectExtent l="0" t="0" r="9525" b="9525"/>
            <wp:docPr id="5" name="Рисунок 5" descr="D:\Коммуналка\Мониторинги\Территория объезды\2022\апрель\Райпо\DSC00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Коммуналка\Мониторинги\Территория объезды\2022\апрель\Райпо\DSC0065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886" cy="242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9F4" w:rsidRDefault="00AC49F4" w:rsidP="00AC49F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-контейнерная площадка </w:t>
      </w:r>
      <w:r w:rsidR="0046343B">
        <w:rPr>
          <w:rFonts w:ascii="Times New Roman" w:hAnsi="Times New Roman"/>
          <w:sz w:val="28"/>
          <w:szCs w:val="28"/>
        </w:rPr>
        <w:t xml:space="preserve">за рестораном «Колос» </w:t>
      </w:r>
      <w:r>
        <w:rPr>
          <w:rFonts w:ascii="Times New Roman" w:hAnsi="Times New Roman"/>
          <w:sz w:val="28"/>
          <w:szCs w:val="28"/>
        </w:rPr>
        <w:t>и прилегающая территория к ней не содержится в чистоте, захламлена прошлогодней листвой, картонными коробами, целлофаном, ветками, мелким бытовым мусором.</w:t>
      </w:r>
    </w:p>
    <w:p w:rsidR="00AC49F4" w:rsidRPr="007C035E" w:rsidRDefault="00AC49F4" w:rsidP="00AC49F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C49F4" w:rsidRDefault="003C3B95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5610225" cy="3019425"/>
            <wp:effectExtent l="0" t="0" r="9525" b="9525"/>
            <wp:docPr id="6" name="Рисунок 6" descr="D:\Коммуналка\Мониторинги\Территория объезды\2022\апрель\Райпо\DSC00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Коммуналка\Мониторинги\Территория объезды\2022\апрель\Райпо\DSC0065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551" cy="3018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6A2" w:rsidRPr="004C66A2" w:rsidRDefault="0046343B" w:rsidP="004C66A2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6A2">
        <w:rPr>
          <w:rFonts w:ascii="Times New Roman" w:hAnsi="Times New Roman" w:cs="Times New Roman"/>
          <w:sz w:val="28"/>
          <w:szCs w:val="28"/>
        </w:rPr>
        <w:t>По выявленным нарушениям приняты следующие меры: направлена 1 рекомендация по устранению нарушений</w:t>
      </w:r>
      <w:r w:rsidR="004C66A2" w:rsidRPr="004C66A2">
        <w:rPr>
          <w:rFonts w:ascii="Times New Roman" w:hAnsi="Times New Roman" w:cs="Times New Roman"/>
          <w:sz w:val="28"/>
          <w:szCs w:val="28"/>
        </w:rPr>
        <w:t xml:space="preserve">, </w:t>
      </w:r>
      <w:r w:rsidRPr="004C66A2">
        <w:rPr>
          <w:rFonts w:ascii="Times New Roman" w:hAnsi="Times New Roman" w:cs="Times New Roman"/>
          <w:sz w:val="28"/>
          <w:szCs w:val="28"/>
        </w:rPr>
        <w:t xml:space="preserve"> </w:t>
      </w:r>
      <w:r w:rsidR="004C66A2" w:rsidRPr="004C66A2">
        <w:rPr>
          <w:rFonts w:ascii="Times New Roman" w:hAnsi="Times New Roman" w:cs="Times New Roman"/>
          <w:sz w:val="28"/>
          <w:szCs w:val="28"/>
        </w:rPr>
        <w:t xml:space="preserve">предложение о применении мер дисциплинарного  взыскания </w:t>
      </w:r>
      <w:r w:rsidRPr="004C66A2">
        <w:rPr>
          <w:rFonts w:ascii="Times New Roman" w:hAnsi="Times New Roman" w:cs="Times New Roman"/>
          <w:sz w:val="28"/>
          <w:szCs w:val="28"/>
        </w:rPr>
        <w:t>в адрес Кореличского филиала Гродненского ОПО, составлен 1 протокол об административном правонарушении за повторно выявленные нарушения на ответственное лицо</w:t>
      </w:r>
      <w:r w:rsidR="004C66A2" w:rsidRPr="004C66A2">
        <w:rPr>
          <w:rFonts w:ascii="Times New Roman" w:hAnsi="Times New Roman" w:cs="Times New Roman"/>
          <w:sz w:val="28"/>
          <w:szCs w:val="28"/>
        </w:rPr>
        <w:t>.</w:t>
      </w:r>
    </w:p>
    <w:p w:rsidR="0046343B" w:rsidRPr="006A15D5" w:rsidRDefault="006A15D5">
      <w:pPr>
        <w:rPr>
          <w:rFonts w:ascii="Times New Roman" w:hAnsi="Times New Roman" w:cs="Times New Roman"/>
          <w:sz w:val="28"/>
          <w:szCs w:val="28"/>
        </w:rPr>
      </w:pPr>
      <w:r w:rsidRPr="006A15D5">
        <w:rPr>
          <w:rFonts w:ascii="Times New Roman" w:hAnsi="Times New Roman" w:cs="Times New Roman"/>
          <w:sz w:val="28"/>
          <w:szCs w:val="28"/>
        </w:rPr>
        <w:t>Помощник врача-гигиениста И.М.</w:t>
      </w:r>
      <w:bookmarkStart w:id="0" w:name="_GoBack"/>
      <w:bookmarkEnd w:id="0"/>
      <w:r w:rsidRPr="006A15D5">
        <w:rPr>
          <w:rFonts w:ascii="Times New Roman" w:hAnsi="Times New Roman" w:cs="Times New Roman"/>
          <w:sz w:val="28"/>
          <w:szCs w:val="28"/>
        </w:rPr>
        <w:t xml:space="preserve"> Шишкина</w:t>
      </w:r>
    </w:p>
    <w:sectPr w:rsidR="0046343B" w:rsidRPr="006A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03"/>
    <w:rsid w:val="003C3B95"/>
    <w:rsid w:val="0046343B"/>
    <w:rsid w:val="004C66A2"/>
    <w:rsid w:val="004D3D5A"/>
    <w:rsid w:val="00593C70"/>
    <w:rsid w:val="006A15D5"/>
    <w:rsid w:val="008C7532"/>
    <w:rsid w:val="00AC49F4"/>
    <w:rsid w:val="00E0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2022-04-22T04:52:00Z</dcterms:created>
  <dcterms:modified xsi:type="dcterms:W3CDTF">2022-04-22T09:07:00Z</dcterms:modified>
</cp:coreProperties>
</file>